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Länk till ansvariga för öppna träningar</w:t>
      </w:r>
    </w:p>
    <w:p w:rsidR="00000000" w:rsidDel="00000000" w:rsidP="00000000" w:rsidRDefault="00000000" w:rsidRPr="00000000" w14:paraId="00000002">
      <w:pPr>
        <w:jc w:val="left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Justera själv vart ni vill vara och vilken tid ni vill att man ska starta, skicka till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piteaifok@gmail.com</w:t>
        </w:r>
      </w:hyperlink>
      <w:r w:rsidDel="00000000" w:rsidR="00000000" w:rsidRPr="00000000">
        <w:rPr>
          <w:sz w:val="28"/>
          <w:szCs w:val="28"/>
          <w:rtl w:val="0"/>
        </w:rPr>
        <w:t xml:space="preserve"> när ni skrivit ihop info om träningen som vi sedan kan lägga ut som nyhet på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laget.se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8"/>
          <w:szCs w:val="28"/>
        </w:rPr>
      </w:pP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Träningsschema Öppna träningar - Google Kalkylark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iteaifok@gmail.com" TargetMode="External"/><Relationship Id="rId7" Type="http://schemas.openxmlformats.org/officeDocument/2006/relationships/hyperlink" Target="http://laget.se" TargetMode="External"/><Relationship Id="rId8" Type="http://schemas.openxmlformats.org/officeDocument/2006/relationships/hyperlink" Target="https://docs.google.com/spreadsheets/d/1bf51n-jxEXEkcjWOWv-CaiOWcoNItw58h86_5q25ENc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